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00F" w:rsidRDefault="00B2200F" w:rsidP="00B2200F">
      <w:pPr>
        <w:pStyle w:val="ConsPlusNormal"/>
        <w:ind w:firstLine="709"/>
        <w:jc w:val="right"/>
        <w:rPr>
          <w:b/>
          <w:bCs/>
          <w:sz w:val="24"/>
          <w:szCs w:val="24"/>
        </w:rPr>
      </w:pP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Тульская область</w:t>
      </w: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городской округ</w:t>
      </w: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рабочий поселок Новогуровский</w:t>
      </w: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</w:t>
      </w:r>
      <w:r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СТАНОВЛЕНИЕ</w:t>
      </w: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</w:p>
    <w:p w:rsidR="00B2200F" w:rsidRDefault="00B2200F" w:rsidP="00B220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от 23 декабря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2025 года № 182</w:t>
      </w:r>
    </w:p>
    <w:p w:rsidR="004576C5" w:rsidRDefault="004576C5" w:rsidP="00527C58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A36A7" w:rsidRDefault="00105F6B" w:rsidP="00DA36A7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A36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</w:t>
      </w:r>
      <w:r w:rsidR="00527C58" w:rsidRPr="00DA36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внесении изменени</w:t>
      </w:r>
      <w:r w:rsidR="007F725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й</w:t>
      </w:r>
      <w:r w:rsidR="00527C58" w:rsidRPr="00DA36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 постановление администрации муниципального образования рабо</w:t>
      </w:r>
      <w:r w:rsidR="00E61E02" w:rsidRPr="00DA36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чий поселок Новогуровский от </w:t>
      </w:r>
      <w:r w:rsidR="00DA36A7" w:rsidRPr="00DA36A7">
        <w:rPr>
          <w:rFonts w:ascii="Times New Roman" w:hAnsi="Times New Roman" w:cs="Times New Roman"/>
          <w:b/>
          <w:sz w:val="28"/>
          <w:szCs w:val="28"/>
        </w:rPr>
        <w:t xml:space="preserve">21 января 2022 года </w:t>
      </w:r>
    </w:p>
    <w:p w:rsidR="00DA36A7" w:rsidRPr="00DA36A7" w:rsidRDefault="00DA36A7" w:rsidP="00DA36A7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A36A7">
        <w:rPr>
          <w:rFonts w:ascii="Times New Roman" w:hAnsi="Times New Roman" w:cs="Times New Roman"/>
          <w:b/>
          <w:sz w:val="28"/>
          <w:szCs w:val="28"/>
        </w:rPr>
        <w:t>№ 10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A36A7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администрацией муниципального образования рабочий поселок Новогуровский муниципальной услуги «Присвоение адреса объекту адресации, изменение и аннулирование такого адреса»</w:t>
      </w:r>
    </w:p>
    <w:p w:rsidR="00527C58" w:rsidRPr="00DA36A7" w:rsidRDefault="00527C58" w:rsidP="00527C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7C58" w:rsidRDefault="00527C58" w:rsidP="00105F6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</w:t>
      </w:r>
      <w:r w:rsidR="00DA3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</w:t>
      </w:r>
      <w:hyperlink r:id="rId6" w:history="1">
        <w:r w:rsidRPr="00DA5C4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="00E61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 06 октября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2003</w:t>
      </w:r>
      <w:r w:rsidR="00E61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</w:t>
      </w:r>
      <w:r w:rsidR="00E61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27  июля  2010  года   №210-ФЗ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на основании </w:t>
      </w:r>
      <w:r w:rsidR="00ED7D13" w:rsidRPr="00ED7D13">
        <w:rPr>
          <w:rFonts w:ascii="Times New Roman" w:hAnsi="Times New Roman" w:cs="Times New Roman"/>
          <w:sz w:val="28"/>
          <w:szCs w:val="28"/>
        </w:rPr>
        <w:t>Устава городского округа рабочий поселок Новогуровский Тульской области</w:t>
      </w:r>
      <w:r w:rsidRPr="00ED7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администрация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рабочий поселок Новогуровский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:rsidR="00527C58" w:rsidRPr="00DA5C48" w:rsidRDefault="00527C58" w:rsidP="007F7255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DA5C4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A2B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A5C48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Внести в постановление администрации муниципального</w:t>
      </w:r>
      <w:r w:rsidR="001A2B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A5C48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образования рабочий</w:t>
      </w:r>
      <w:r w:rsidR="00E61E0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поселок Новогуровский от </w:t>
      </w:r>
      <w:r w:rsidR="00DA36A7" w:rsidRPr="00DA36A7">
        <w:rPr>
          <w:rFonts w:ascii="Times New Roman" w:hAnsi="Times New Roman" w:cs="Times New Roman"/>
          <w:sz w:val="28"/>
          <w:szCs w:val="28"/>
        </w:rPr>
        <w:t>21 января 2022 года № 10 «Об утверждении административного регламента предоставления администрацией муниципального образования рабочий поселок Новогуровский муниципальной услуги «Присвоение адреса объекту адресации, изменение и аннулирование такого адреса»</w:t>
      </w:r>
      <w:r w:rsidR="009937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следующ</w:t>
      </w:r>
      <w:r w:rsidR="007F7255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99372F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DA5C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изменени</w:t>
      </w:r>
      <w:r w:rsidR="007F7255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DA5C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</w:p>
    <w:p w:rsidR="002F6FD9" w:rsidRDefault="00A13F42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7255">
        <w:rPr>
          <w:rFonts w:ascii="Times New Roman" w:hAnsi="Times New Roman" w:cs="Times New Roman"/>
          <w:sz w:val="28"/>
          <w:szCs w:val="28"/>
        </w:rPr>
        <w:t xml:space="preserve">1.1. </w:t>
      </w:r>
      <w:r w:rsidR="002F6FD9">
        <w:rPr>
          <w:rFonts w:ascii="Times New Roman" w:hAnsi="Times New Roman" w:cs="Times New Roman"/>
          <w:sz w:val="28"/>
          <w:szCs w:val="28"/>
        </w:rPr>
        <w:t xml:space="preserve">В </w:t>
      </w:r>
      <w:r w:rsidR="007F7255">
        <w:rPr>
          <w:rFonts w:ascii="Times New Roman" w:hAnsi="Times New Roman" w:cs="Times New Roman"/>
          <w:sz w:val="28"/>
          <w:szCs w:val="28"/>
        </w:rPr>
        <w:t xml:space="preserve">абзаце 2 </w:t>
      </w:r>
      <w:r w:rsidR="002F6FD9">
        <w:rPr>
          <w:rFonts w:ascii="Times New Roman" w:hAnsi="Times New Roman" w:cs="Times New Roman"/>
          <w:sz w:val="28"/>
          <w:szCs w:val="28"/>
        </w:rPr>
        <w:t>пункт</w:t>
      </w:r>
      <w:r w:rsidR="007F7255">
        <w:rPr>
          <w:rFonts w:ascii="Times New Roman" w:hAnsi="Times New Roman" w:cs="Times New Roman"/>
          <w:sz w:val="28"/>
          <w:szCs w:val="28"/>
        </w:rPr>
        <w:t>а</w:t>
      </w:r>
      <w:r w:rsidR="002F6FD9">
        <w:rPr>
          <w:rFonts w:ascii="Times New Roman" w:hAnsi="Times New Roman" w:cs="Times New Roman"/>
          <w:sz w:val="28"/>
          <w:szCs w:val="28"/>
        </w:rPr>
        <w:t xml:space="preserve"> 2</w:t>
      </w:r>
      <w:r w:rsidR="007F7255">
        <w:rPr>
          <w:rFonts w:ascii="Times New Roman" w:hAnsi="Times New Roman" w:cs="Times New Roman"/>
          <w:sz w:val="28"/>
          <w:szCs w:val="28"/>
        </w:rPr>
        <w:t>5</w:t>
      </w:r>
      <w:r w:rsidR="00DA36A7">
        <w:rPr>
          <w:rFonts w:ascii="Times New Roman" w:hAnsi="Times New Roman" w:cs="Times New Roman"/>
          <w:sz w:val="28"/>
          <w:szCs w:val="28"/>
        </w:rPr>
        <w:t xml:space="preserve"> р</w:t>
      </w:r>
      <w:r w:rsidR="00B53BCB">
        <w:rPr>
          <w:rFonts w:ascii="Times New Roman" w:hAnsi="Times New Roman" w:cs="Times New Roman"/>
          <w:sz w:val="28"/>
          <w:szCs w:val="28"/>
        </w:rPr>
        <w:t>аздел</w:t>
      </w:r>
      <w:r w:rsidR="00DA36A7">
        <w:rPr>
          <w:rFonts w:ascii="Times New Roman" w:hAnsi="Times New Roman" w:cs="Times New Roman"/>
          <w:sz w:val="28"/>
          <w:szCs w:val="28"/>
        </w:rPr>
        <w:t>а</w:t>
      </w:r>
      <w:r w:rsidR="00B53BCB">
        <w:rPr>
          <w:rFonts w:ascii="Times New Roman" w:hAnsi="Times New Roman" w:cs="Times New Roman"/>
          <w:sz w:val="28"/>
          <w:szCs w:val="28"/>
        </w:rPr>
        <w:t xml:space="preserve"> </w:t>
      </w:r>
      <w:r w:rsidR="007F7255">
        <w:rPr>
          <w:rFonts w:ascii="Times New Roman" w:hAnsi="Times New Roman" w:cs="Times New Roman"/>
          <w:sz w:val="28"/>
          <w:szCs w:val="28"/>
        </w:rPr>
        <w:t>9</w:t>
      </w:r>
      <w:r w:rsidR="00B53BCB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DA36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3BC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3BCB">
        <w:rPr>
          <w:rFonts w:ascii="Times New Roman" w:hAnsi="Times New Roman" w:cs="Times New Roman"/>
          <w:sz w:val="28"/>
          <w:szCs w:val="28"/>
        </w:rPr>
        <w:t xml:space="preserve"> приложения к </w:t>
      </w:r>
      <w:r w:rsidR="00B53BCB" w:rsidRPr="00DA36A7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2F6FD9">
        <w:rPr>
          <w:rFonts w:ascii="Times New Roman" w:hAnsi="Times New Roman" w:cs="Times New Roman"/>
          <w:sz w:val="28"/>
          <w:szCs w:val="28"/>
        </w:rPr>
        <w:t>слова «</w:t>
      </w:r>
      <w:r w:rsidR="007F7255">
        <w:rPr>
          <w:rFonts w:ascii="Times New Roman" w:hAnsi="Times New Roman" w:cs="Times New Roman"/>
          <w:sz w:val="28"/>
          <w:szCs w:val="28"/>
        </w:rPr>
        <w:t>, в том числе» исключить</w:t>
      </w:r>
      <w:r w:rsidR="002F6FD9">
        <w:rPr>
          <w:rFonts w:ascii="Times New Roman" w:hAnsi="Times New Roman" w:cs="Times New Roman"/>
          <w:sz w:val="28"/>
          <w:szCs w:val="28"/>
        </w:rPr>
        <w:t>.</w:t>
      </w:r>
    </w:p>
    <w:p w:rsidR="007F7255" w:rsidRPr="009E77EC" w:rsidRDefault="007F7255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</w:t>
      </w:r>
      <w:r w:rsidR="009E77EC">
        <w:rPr>
          <w:rFonts w:ascii="Times New Roman" w:hAnsi="Times New Roman" w:cs="Times New Roman"/>
          <w:sz w:val="28"/>
          <w:szCs w:val="28"/>
        </w:rPr>
        <w:t xml:space="preserve">Абзац 15 пункта 26 раздела 9 главы </w:t>
      </w:r>
      <w:r w:rsidR="009E77E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E77EC">
        <w:rPr>
          <w:rFonts w:ascii="Times New Roman" w:hAnsi="Times New Roman" w:cs="Times New Roman"/>
          <w:sz w:val="28"/>
          <w:szCs w:val="28"/>
        </w:rPr>
        <w:t xml:space="preserve"> приложения к постановлению исключить.</w:t>
      </w:r>
    </w:p>
    <w:p w:rsidR="007F7255" w:rsidRDefault="007F7255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В пункте 36 раздела 15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слова «</w:t>
      </w:r>
      <w:r w:rsidRPr="007F7255">
        <w:rPr>
          <w:rFonts w:ascii="Times New Roman" w:hAnsi="Times New Roman" w:cs="Times New Roman"/>
          <w:sz w:val="28"/>
          <w:szCs w:val="28"/>
        </w:rPr>
        <w:t>в администрации муниципального образования рабочий поселок Новогуровский</w:t>
      </w:r>
      <w:r w:rsidRPr="007F7255">
        <w:rPr>
          <w:rFonts w:ascii="Times New Roman" w:hAnsi="Times New Roman"/>
          <w:sz w:val="26"/>
        </w:rPr>
        <w:t xml:space="preserve"> </w:t>
      </w:r>
      <w:r w:rsidRPr="007F725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» исключить.</w:t>
      </w:r>
    </w:p>
    <w:p w:rsidR="007F7255" w:rsidRDefault="007F7255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1.4. В пункте 39 раздела 17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слова «Администрации и» исключить.</w:t>
      </w:r>
    </w:p>
    <w:p w:rsidR="007F7255" w:rsidRDefault="00F54AC3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1.5. В абзаце 3 пункта 51 раздела 18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слова «уполномоченный орган,» исключить.</w:t>
      </w:r>
    </w:p>
    <w:p w:rsidR="00F54AC3" w:rsidRDefault="00F54AC3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1.6. В подпункте 1 пункта 60 раздела 19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слова «Администрацию или» исключить.</w:t>
      </w:r>
    </w:p>
    <w:p w:rsidR="00F54AC3" w:rsidRDefault="00F54AC3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1.7. В подпункте 2 пункта 60 раздела 19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слова «Администрации или» исключить.</w:t>
      </w:r>
    </w:p>
    <w:p w:rsidR="00F54AC3" w:rsidRDefault="00F54AC3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1.8. В пункте 66 раздела 19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слова «Администрации или» исключить.</w:t>
      </w:r>
    </w:p>
    <w:p w:rsidR="00F54AC3" w:rsidRDefault="00F54AC3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1.9. Абзац 2 пункта 68.2 раздела 19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постановлению дополнить текстом следующего содержания: «через МФЦ»</w:t>
      </w:r>
      <w:r w:rsidR="00F24AA3">
        <w:rPr>
          <w:rFonts w:ascii="Times New Roman" w:hAnsi="Times New Roman" w:cs="Times New Roman"/>
          <w:sz w:val="28"/>
          <w:szCs w:val="28"/>
        </w:rPr>
        <w:t>.</w:t>
      </w:r>
    </w:p>
    <w:p w:rsidR="00F24AA3" w:rsidRPr="005E77C3" w:rsidRDefault="00F24AA3" w:rsidP="007F7255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77C3">
        <w:rPr>
          <w:rFonts w:ascii="Times New Roman" w:hAnsi="Times New Roman" w:cs="Times New Roman"/>
          <w:sz w:val="28"/>
          <w:szCs w:val="28"/>
        </w:rPr>
        <w:tab/>
        <w:t xml:space="preserve">1.10. Пункт 77 раздела 22 главы </w:t>
      </w:r>
      <w:r w:rsidRPr="005E77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E77C3">
        <w:rPr>
          <w:rFonts w:ascii="Times New Roman" w:hAnsi="Times New Roman" w:cs="Times New Roman"/>
          <w:sz w:val="28"/>
          <w:szCs w:val="28"/>
        </w:rPr>
        <w:t xml:space="preserve"> приложения к постановлению изложить в следующей редакции:</w:t>
      </w:r>
    </w:p>
    <w:p w:rsidR="00F24AA3" w:rsidRDefault="00F24AA3" w:rsidP="00F24AA3">
      <w:pPr>
        <w:tabs>
          <w:tab w:val="left" w:pos="0"/>
        </w:tabs>
        <w:spacing w:after="0" w:line="240" w:lineRule="atLeast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5E77C3">
        <w:rPr>
          <w:rFonts w:ascii="Times New Roman" w:hAnsi="Times New Roman" w:cs="Times New Roman"/>
          <w:sz w:val="28"/>
          <w:szCs w:val="28"/>
        </w:rPr>
        <w:t>«77.</w:t>
      </w:r>
      <w:r w:rsidRPr="005E77C3">
        <w:rPr>
          <w:rFonts w:ascii="Times New Roman" w:hAnsi="Times New Roman" w:cs="Times New Roman"/>
          <w:sz w:val="28"/>
          <w:szCs w:val="28"/>
        </w:rPr>
        <w:tab/>
      </w:r>
      <w:r w:rsidRPr="005E77C3">
        <w:rPr>
          <w:rFonts w:ascii="Times New Roman" w:hAnsi="Times New Roman"/>
          <w:sz w:val="28"/>
          <w:szCs w:val="28"/>
        </w:rPr>
        <w:t xml:space="preserve">Юридическим фактом, служащим основанием для предоставления муниципальной услуги, является письменное заявление о присвоение адреса объекту адресации, изменение и аннулирование такого адреса, поступившее от </w:t>
      </w:r>
      <w:r w:rsidRPr="005E77C3">
        <w:rPr>
          <w:rFonts w:ascii="Times New Roman" w:hAnsi="Times New Roman" w:cs="Times New Roman"/>
          <w:sz w:val="28"/>
          <w:szCs w:val="28"/>
        </w:rPr>
        <w:t>заявителя лично через МФЦ, по почте в Администрацию</w:t>
      </w:r>
      <w:r w:rsidR="005E77C3">
        <w:rPr>
          <w:rFonts w:ascii="Times New Roman" w:hAnsi="Times New Roman" w:cs="Times New Roman"/>
          <w:sz w:val="28"/>
          <w:szCs w:val="28"/>
        </w:rPr>
        <w:t>,</w:t>
      </w:r>
      <w:r w:rsidRPr="005E77C3">
        <w:rPr>
          <w:sz w:val="28"/>
          <w:szCs w:val="28"/>
        </w:rPr>
        <w:t xml:space="preserve"> </w:t>
      </w:r>
      <w:r w:rsidRPr="005E77C3">
        <w:rPr>
          <w:rFonts w:ascii="Times New Roman" w:hAnsi="Times New Roman"/>
          <w:sz w:val="28"/>
          <w:szCs w:val="28"/>
        </w:rPr>
        <w:t>по электронной почте или на ЕПГУ из личного кабинета</w:t>
      </w:r>
      <w:r w:rsidRPr="005E77C3">
        <w:rPr>
          <w:rFonts w:ascii="Times New Roman" w:hAnsi="Times New Roman"/>
          <w:i/>
          <w:sz w:val="28"/>
          <w:szCs w:val="28"/>
        </w:rPr>
        <w:t>.</w:t>
      </w:r>
      <w:r w:rsidR="005E77C3">
        <w:rPr>
          <w:rFonts w:ascii="Times New Roman" w:hAnsi="Times New Roman"/>
          <w:sz w:val="28"/>
          <w:szCs w:val="28"/>
        </w:rPr>
        <w:t>».</w:t>
      </w:r>
    </w:p>
    <w:p w:rsidR="00527C58" w:rsidRPr="00DA5C48" w:rsidRDefault="00C344F3" w:rsidP="0099372F">
      <w:pPr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27C58" w:rsidRPr="00E80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постановление в средствах массовой</w:t>
      </w:r>
      <w:r w:rsidR="00527C58" w:rsidRPr="00DA5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и разместить на официальном сайте муниципального образования рабочий поселок Новогуровский в сети Интернет.</w:t>
      </w:r>
    </w:p>
    <w:p w:rsidR="00527C58" w:rsidRDefault="00527C58" w:rsidP="0099372F">
      <w:pPr>
        <w:shd w:val="clear" w:color="auto" w:fill="FFFFFF"/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Постановление вступает в силу со дня официального опубликования.</w:t>
      </w:r>
    </w:p>
    <w:p w:rsidR="00DD2E20" w:rsidRDefault="00DD2E20" w:rsidP="0099372F">
      <w:pPr>
        <w:shd w:val="clear" w:color="auto" w:fill="FFFFFF"/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E20" w:rsidRDefault="00DD2E20" w:rsidP="0099372F">
      <w:pPr>
        <w:shd w:val="clear" w:color="auto" w:fill="FFFFFF"/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E20" w:rsidRDefault="00DD2E20" w:rsidP="0099372F">
      <w:pPr>
        <w:shd w:val="clear" w:color="auto" w:fill="FFFFFF"/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817" w:rsidRPr="00DA5C48" w:rsidRDefault="001E1817" w:rsidP="0099372F">
      <w:pPr>
        <w:shd w:val="clear" w:color="auto" w:fill="FFFFFF"/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527C58" w:rsidRPr="00DA5C48" w:rsidTr="001E1817">
        <w:tc>
          <w:tcPr>
            <w:tcW w:w="4795" w:type="dxa"/>
          </w:tcPr>
          <w:p w:rsidR="00527C58" w:rsidRPr="00105F6B" w:rsidRDefault="00527C58" w:rsidP="00105F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105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Глава администрации</w:t>
            </w:r>
          </w:p>
          <w:p w:rsidR="00527C58" w:rsidRPr="00105F6B" w:rsidRDefault="00527C58" w:rsidP="00105F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105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527C58" w:rsidRPr="00105F6B" w:rsidRDefault="00527C58" w:rsidP="00105F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105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рабочий поселок Новогуровский</w:t>
            </w:r>
          </w:p>
        </w:tc>
        <w:tc>
          <w:tcPr>
            <w:tcW w:w="4776" w:type="dxa"/>
          </w:tcPr>
          <w:p w:rsidR="00527C58" w:rsidRPr="00105F6B" w:rsidRDefault="00527C58" w:rsidP="003837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527C58" w:rsidRPr="00105F6B" w:rsidRDefault="00527C58" w:rsidP="003837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527C58" w:rsidRPr="00105F6B" w:rsidRDefault="00527C58" w:rsidP="00105F6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105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О.А. Незнанова </w:t>
            </w:r>
          </w:p>
        </w:tc>
      </w:tr>
    </w:tbl>
    <w:p w:rsidR="00527C58" w:rsidRPr="000628BE" w:rsidRDefault="00527C58" w:rsidP="00527C5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527C58" w:rsidRPr="000628BE" w:rsidRDefault="00527C58" w:rsidP="00527C5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F61B3" w:rsidRDefault="005F61B3"/>
    <w:sectPr w:rsidR="005F61B3" w:rsidSect="001E18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317A"/>
    <w:multiLevelType w:val="hybridMultilevel"/>
    <w:tmpl w:val="4F886920"/>
    <w:lvl w:ilvl="0" w:tplc="8A4AB376">
      <w:start w:val="7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0239B3"/>
    <w:multiLevelType w:val="multilevel"/>
    <w:tmpl w:val="AD32C47E"/>
    <w:lvl w:ilvl="0">
      <w:start w:val="70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DC310E"/>
    <w:multiLevelType w:val="hybridMultilevel"/>
    <w:tmpl w:val="51221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7775A"/>
    <w:multiLevelType w:val="hybridMultilevel"/>
    <w:tmpl w:val="BD7A68CE"/>
    <w:lvl w:ilvl="0" w:tplc="F4CAB1E8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73786"/>
    <w:multiLevelType w:val="hybridMultilevel"/>
    <w:tmpl w:val="58146676"/>
    <w:lvl w:ilvl="0" w:tplc="58541A30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EC4CE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8A0E24A">
      <w:start w:val="8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3F006E78">
      <w:start w:val="106"/>
      <w:numFmt w:val="decimal"/>
      <w:lvlText w:val="%4."/>
      <w:lvlJc w:val="left"/>
      <w:pPr>
        <w:ind w:left="3045" w:hanging="525"/>
      </w:pPr>
      <w:rPr>
        <w:rFonts w:ascii="Times New Roman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94F96"/>
    <w:multiLevelType w:val="hybridMultilevel"/>
    <w:tmpl w:val="1AD234C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501A7F"/>
    <w:multiLevelType w:val="hybridMultilevel"/>
    <w:tmpl w:val="17D23332"/>
    <w:lvl w:ilvl="0" w:tplc="6EC4C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C4CE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D1E420C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D810E0"/>
    <w:rsid w:val="00013032"/>
    <w:rsid w:val="00035A59"/>
    <w:rsid w:val="00060562"/>
    <w:rsid w:val="0006475B"/>
    <w:rsid w:val="00105F6B"/>
    <w:rsid w:val="00191AD3"/>
    <w:rsid w:val="001A2B0D"/>
    <w:rsid w:val="001C6F8E"/>
    <w:rsid w:val="001E1817"/>
    <w:rsid w:val="001F1F45"/>
    <w:rsid w:val="0024395E"/>
    <w:rsid w:val="002B6990"/>
    <w:rsid w:val="002F6FD9"/>
    <w:rsid w:val="003547E7"/>
    <w:rsid w:val="00356488"/>
    <w:rsid w:val="00371262"/>
    <w:rsid w:val="00374003"/>
    <w:rsid w:val="003A3762"/>
    <w:rsid w:val="004338D1"/>
    <w:rsid w:val="0044699B"/>
    <w:rsid w:val="0045626C"/>
    <w:rsid w:val="004576C5"/>
    <w:rsid w:val="00463B7F"/>
    <w:rsid w:val="00474585"/>
    <w:rsid w:val="004948BB"/>
    <w:rsid w:val="004B281D"/>
    <w:rsid w:val="004E6A0E"/>
    <w:rsid w:val="00527C58"/>
    <w:rsid w:val="005379B7"/>
    <w:rsid w:val="00551755"/>
    <w:rsid w:val="00596F3C"/>
    <w:rsid w:val="005D7579"/>
    <w:rsid w:val="005E77C3"/>
    <w:rsid w:val="005F0813"/>
    <w:rsid w:val="005F61B3"/>
    <w:rsid w:val="00647B05"/>
    <w:rsid w:val="006B7577"/>
    <w:rsid w:val="006D723D"/>
    <w:rsid w:val="007F7255"/>
    <w:rsid w:val="00871C84"/>
    <w:rsid w:val="008A5791"/>
    <w:rsid w:val="00947CE0"/>
    <w:rsid w:val="00972FC4"/>
    <w:rsid w:val="009926B4"/>
    <w:rsid w:val="0099372F"/>
    <w:rsid w:val="009E77EC"/>
    <w:rsid w:val="00A13F42"/>
    <w:rsid w:val="00A22388"/>
    <w:rsid w:val="00A6328E"/>
    <w:rsid w:val="00B2200F"/>
    <w:rsid w:val="00B32CCF"/>
    <w:rsid w:val="00B53BCB"/>
    <w:rsid w:val="00B97EC8"/>
    <w:rsid w:val="00BA1D93"/>
    <w:rsid w:val="00BB00B9"/>
    <w:rsid w:val="00BF1B20"/>
    <w:rsid w:val="00BF3350"/>
    <w:rsid w:val="00C344F3"/>
    <w:rsid w:val="00C87BA2"/>
    <w:rsid w:val="00D62C11"/>
    <w:rsid w:val="00D810E0"/>
    <w:rsid w:val="00D96DD2"/>
    <w:rsid w:val="00DA36A7"/>
    <w:rsid w:val="00DD2E20"/>
    <w:rsid w:val="00DF2247"/>
    <w:rsid w:val="00E61E02"/>
    <w:rsid w:val="00E8016F"/>
    <w:rsid w:val="00EC5B69"/>
    <w:rsid w:val="00ED2F8E"/>
    <w:rsid w:val="00ED7D13"/>
    <w:rsid w:val="00F133A8"/>
    <w:rsid w:val="00F24AA3"/>
    <w:rsid w:val="00F54AC3"/>
    <w:rsid w:val="00FA6730"/>
    <w:rsid w:val="00FC4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5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937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27C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527C58"/>
    <w:pPr>
      <w:ind w:left="720"/>
      <w:contextualSpacing/>
    </w:pPr>
  </w:style>
  <w:style w:type="character" w:customStyle="1" w:styleId="a4">
    <w:name w:val="Гипертекстовая ссылка"/>
    <w:uiPriority w:val="99"/>
    <w:rsid w:val="00527C58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52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C5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372F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39"/>
    <w:rsid w:val="00446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A2B0D"/>
    <w:pPr>
      <w:spacing w:after="0" w:line="240" w:lineRule="auto"/>
    </w:pPr>
  </w:style>
  <w:style w:type="character" w:customStyle="1" w:styleId="a9">
    <w:name w:val="Цветовое выделение"/>
    <w:uiPriority w:val="99"/>
    <w:rsid w:val="00A22388"/>
    <w:rPr>
      <w:b/>
      <w:bCs/>
      <w:color w:val="26282F"/>
    </w:rPr>
  </w:style>
  <w:style w:type="character" w:styleId="aa">
    <w:name w:val="Hyperlink"/>
    <w:uiPriority w:val="99"/>
    <w:unhideWhenUsed/>
    <w:rsid w:val="00A22388"/>
    <w:rPr>
      <w:color w:val="0000FF"/>
      <w:u w:val="single"/>
    </w:rPr>
  </w:style>
  <w:style w:type="paragraph" w:customStyle="1" w:styleId="ConsPlusNonformat">
    <w:name w:val="ConsPlusNonformat"/>
    <w:rsid w:val="00A22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238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36A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onsPlusNormal0">
    <w:name w:val="ConsPlusNormal Знак"/>
    <w:link w:val="ConsPlusNormal"/>
    <w:rsid w:val="00DA36A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A36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A3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">
    <w:name w:val="Обычный1"/>
    <w:rsid w:val="007F7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1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646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</dc:creator>
  <cp:keywords/>
  <dc:description/>
  <cp:lastModifiedBy>Nataliya.Kovalenko</cp:lastModifiedBy>
  <cp:revision>56</cp:revision>
  <cp:lastPrinted>2025-12-17T06:30:00Z</cp:lastPrinted>
  <dcterms:created xsi:type="dcterms:W3CDTF">2017-10-31T07:43:00Z</dcterms:created>
  <dcterms:modified xsi:type="dcterms:W3CDTF">2026-04-01T09:12:00Z</dcterms:modified>
</cp:coreProperties>
</file>